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中国残疾人福利基金会接受湖北水灾捐赠信息快报（2021.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9</w:t>
      </w:r>
      <w:r>
        <w:rPr>
          <w:rFonts w:hint="eastAsia" w:ascii="华文中宋" w:hAnsi="华文中宋" w:eastAsia="华文中宋"/>
          <w:sz w:val="32"/>
          <w:szCs w:val="32"/>
        </w:rPr>
        <w:t>.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15</w:t>
      </w:r>
      <w:r>
        <w:rPr>
          <w:rFonts w:hint="eastAsia" w:ascii="华文中宋" w:hAnsi="华文中宋" w:eastAsia="华文中宋"/>
          <w:sz w:val="32"/>
          <w:szCs w:val="32"/>
        </w:rPr>
        <w:t>）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截至2021年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/>
          <w:sz w:val="32"/>
          <w:szCs w:val="32"/>
        </w:rPr>
        <w:t>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15</w:t>
      </w:r>
      <w:r>
        <w:rPr>
          <w:rFonts w:hint="eastAsia" w:asciiTheme="minorEastAsia" w:hAnsiTheme="minorEastAsia"/>
          <w:sz w:val="32"/>
          <w:szCs w:val="32"/>
        </w:rPr>
        <w:t>日16时，我会接受捐赠款物合计：</w:t>
      </w:r>
      <w:r>
        <w:rPr>
          <w:rFonts w:asciiTheme="minorEastAsia" w:hAnsiTheme="minorEastAsia"/>
          <w:sz w:val="32"/>
          <w:szCs w:val="32"/>
        </w:rPr>
        <w:t>1002300</w:t>
      </w:r>
      <w:r>
        <w:rPr>
          <w:rFonts w:hint="eastAsia" w:asciiTheme="minorEastAsia" w:hAnsiTheme="minorEastAsia"/>
          <w:sz w:val="32"/>
          <w:szCs w:val="32"/>
        </w:rPr>
        <w:t>元。其中，深圳美丽魔方健康投资集团通过银行转账定向捐赠资金10万元人民币；接受深圳美丽魔方健康投资集团定向捐赠价值902300元的物资。</w:t>
      </w:r>
      <w:bookmarkStart w:id="0" w:name="_GoBack"/>
      <w:bookmarkEnd w:id="0"/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经与湖北省残疾人联合会沟通，已统一拨付湖北省残疾人福利基金会资金10万元人民币，物资价值902300元人民币，专项用于湖北水灾救助工作。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附1：定向捐赠明细表</w:t>
      </w:r>
    </w:p>
    <w:tbl>
      <w:tblPr>
        <w:tblStyle w:val="3"/>
        <w:tblpPr w:leftFromText="180" w:rightFromText="180" w:vertAnchor="text" w:horzAnchor="page" w:tblpX="735" w:tblpY="297"/>
        <w:tblOverlap w:val="never"/>
        <w:tblW w:w="10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910"/>
        <w:gridCol w:w="2115"/>
        <w:gridCol w:w="2325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捐赠单位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金额（万元）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现金/物资</w:t>
            </w:r>
          </w:p>
        </w:tc>
        <w:tc>
          <w:tcPr>
            <w:tcW w:w="238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深圳美丽魔方健康投资集团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现金</w:t>
            </w:r>
          </w:p>
        </w:tc>
        <w:tc>
          <w:tcPr>
            <w:tcW w:w="238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深圳美丽魔方健康投资集团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90.23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物资</w:t>
            </w:r>
          </w:p>
        </w:tc>
        <w:tc>
          <w:tcPr>
            <w:tcW w:w="238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蛋白粉、食用油和大米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91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8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附2：捐赠现金支出明细表</w:t>
      </w:r>
    </w:p>
    <w:tbl>
      <w:tblPr>
        <w:tblStyle w:val="3"/>
        <w:tblpPr w:leftFromText="180" w:rightFromText="180" w:vertAnchor="text" w:horzAnchor="page" w:tblpX="735" w:tblpY="297"/>
        <w:tblOverlap w:val="never"/>
        <w:tblW w:w="10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575"/>
        <w:gridCol w:w="2235"/>
        <w:gridCol w:w="2220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拨付单位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金额（万元）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现金/物资</w:t>
            </w:r>
          </w:p>
        </w:tc>
        <w:tc>
          <w:tcPr>
            <w:tcW w:w="270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湖北省残疾人福利基金会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现金</w:t>
            </w:r>
          </w:p>
        </w:tc>
        <w:tc>
          <w:tcPr>
            <w:tcW w:w="270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用于湖北水灾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附3：捐赠物资支出明细表</w:t>
      </w:r>
    </w:p>
    <w:tbl>
      <w:tblPr>
        <w:tblStyle w:val="3"/>
        <w:tblpPr w:leftFromText="180" w:rightFromText="180" w:vertAnchor="text" w:horzAnchor="page" w:tblpX="735" w:tblpY="297"/>
        <w:tblOverlap w:val="never"/>
        <w:tblW w:w="10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575"/>
        <w:gridCol w:w="2235"/>
        <w:gridCol w:w="2220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拨付单位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金额（万元）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现金/物资</w:t>
            </w:r>
          </w:p>
        </w:tc>
        <w:tc>
          <w:tcPr>
            <w:tcW w:w="270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湖北省残疾人福利基金会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90.23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物资</w:t>
            </w:r>
          </w:p>
        </w:tc>
        <w:tc>
          <w:tcPr>
            <w:tcW w:w="270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拨付5升金龙鱼花生浓香调和油1000桶，200包大米，2880罐蛋白粉，于8月15日运抵随县。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8A"/>
    <w:rsid w:val="000A678A"/>
    <w:rsid w:val="00164270"/>
    <w:rsid w:val="001A444A"/>
    <w:rsid w:val="001A477E"/>
    <w:rsid w:val="001F22E9"/>
    <w:rsid w:val="003C680B"/>
    <w:rsid w:val="004A7738"/>
    <w:rsid w:val="005D6831"/>
    <w:rsid w:val="008270A0"/>
    <w:rsid w:val="00A06FAA"/>
    <w:rsid w:val="00B842FE"/>
    <w:rsid w:val="00B86893"/>
    <w:rsid w:val="00C85B22"/>
    <w:rsid w:val="00CD4D6B"/>
    <w:rsid w:val="00CF4469"/>
    <w:rsid w:val="00D46564"/>
    <w:rsid w:val="00E037F4"/>
    <w:rsid w:val="00E748E4"/>
    <w:rsid w:val="0260079E"/>
    <w:rsid w:val="0DB22696"/>
    <w:rsid w:val="17681985"/>
    <w:rsid w:val="184C56C2"/>
    <w:rsid w:val="1A7916FF"/>
    <w:rsid w:val="1C0E7DD5"/>
    <w:rsid w:val="1E4132F9"/>
    <w:rsid w:val="22B12517"/>
    <w:rsid w:val="290F1175"/>
    <w:rsid w:val="2AA13C10"/>
    <w:rsid w:val="2B9A5021"/>
    <w:rsid w:val="36BF77FC"/>
    <w:rsid w:val="3AA052C4"/>
    <w:rsid w:val="3AB016AB"/>
    <w:rsid w:val="43B04558"/>
    <w:rsid w:val="45410561"/>
    <w:rsid w:val="68216EC0"/>
    <w:rsid w:val="6D33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77</Words>
  <Characters>440</Characters>
  <Lines>3</Lines>
  <Paragraphs>1</Paragraphs>
  <TotalTime>37</TotalTime>
  <ScaleCrop>false</ScaleCrop>
  <LinksUpToDate>false</LinksUpToDate>
  <CharactersWithSpaces>516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2020-02-05T06:08:00Z</dcterms:created>
  <dc:creator>USER-</dc:creator>
  <cp:lastModifiedBy>HP</cp:lastModifiedBy>
  <cp:lastPrinted>2021-07-26T00:57:00Z</cp:lastPrinted>
  <dcterms:modified xsi:type="dcterms:W3CDTF">2021-10-18T07:10:43Z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DE7CFB95D40B4D6A9BAAF62BEB0B1FE8</vt:lpwstr>
  </property>
</Properties>
</file>